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FE" w:rsidRPr="000C1F2B" w:rsidRDefault="00505AFE" w:rsidP="00505AFE">
      <w:pPr>
        <w:pStyle w:val="a3"/>
        <w:jc w:val="both"/>
        <w:rPr>
          <w:rFonts w:asciiTheme="minorEastAsia" w:hAnsiTheme="minorEastAsia"/>
        </w:rPr>
      </w:pPr>
      <w:r w:rsidRPr="000C1F2B">
        <w:rPr>
          <w:rFonts w:asciiTheme="minorEastAsia" w:hAnsiTheme="minorEastAsia"/>
          <w:noProof/>
        </w:rPr>
        <w:drawing>
          <wp:inline distT="0" distB="0" distL="0" distR="0">
            <wp:extent cx="1590675" cy="400050"/>
            <wp:effectExtent l="19050" t="0" r="9525" b="0"/>
            <wp:docPr id="1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F2B">
        <w:rPr>
          <w:rFonts w:asciiTheme="minorEastAsia" w:hAnsiTheme="minorEastAsia" w:hint="eastAsia"/>
        </w:rPr>
        <w:t xml:space="preserve">　　　　</w:t>
      </w:r>
      <w:r w:rsidRPr="000C1F2B">
        <w:rPr>
          <w:rFonts w:asciiTheme="minorEastAsia" w:hAnsiTheme="minorEastAsia" w:hint="eastAsia"/>
          <w:color w:val="0000FF"/>
        </w:rPr>
        <w:t>24小时客服电话：010-82311666　免费咨询热线：4006501888</w:t>
      </w:r>
    </w:p>
    <w:p w:rsidR="00CD7763" w:rsidRPr="000C1F2B" w:rsidRDefault="00505AFE" w:rsidP="00CD7763">
      <w:pPr>
        <w:jc w:val="center"/>
        <w:rPr>
          <w:rFonts w:asciiTheme="minorEastAsia" w:hAnsiTheme="minorEastAsia"/>
          <w:b/>
          <w:sz w:val="28"/>
          <w:szCs w:val="28"/>
        </w:rPr>
      </w:pPr>
      <w:r w:rsidRPr="000C1F2B">
        <w:rPr>
          <w:rFonts w:asciiTheme="minorEastAsia" w:hAnsiTheme="minorEastAsia" w:hint="eastAsia"/>
          <w:b/>
          <w:sz w:val="28"/>
          <w:szCs w:val="28"/>
        </w:rPr>
        <w:t>全科主治医师考试：《答疑周刊》2018年第</w:t>
      </w:r>
      <w:r w:rsidR="00D979B5">
        <w:rPr>
          <w:rFonts w:asciiTheme="minorEastAsia" w:hAnsiTheme="minorEastAsia" w:hint="eastAsia"/>
          <w:b/>
          <w:sz w:val="28"/>
          <w:szCs w:val="28"/>
        </w:rPr>
        <w:t>4</w:t>
      </w:r>
      <w:r w:rsidR="00BD4729">
        <w:rPr>
          <w:rFonts w:asciiTheme="minorEastAsia" w:hAnsiTheme="minorEastAsia" w:hint="eastAsia"/>
          <w:b/>
          <w:sz w:val="28"/>
          <w:szCs w:val="28"/>
        </w:rPr>
        <w:t>6</w:t>
      </w:r>
      <w:r w:rsidRPr="000C1F2B">
        <w:rPr>
          <w:rFonts w:asciiTheme="minorEastAsia" w:hAnsiTheme="minorEastAsia" w:hint="eastAsia"/>
          <w:b/>
          <w:sz w:val="28"/>
          <w:szCs w:val="28"/>
        </w:rPr>
        <w:t>期</w:t>
      </w:r>
    </w:p>
    <w:p w:rsidR="00505AFE" w:rsidRPr="00174C92" w:rsidRDefault="00CD7763" w:rsidP="00CD7763">
      <w:pPr>
        <w:rPr>
          <w:rFonts w:asciiTheme="minorEastAsia" w:hAnsiTheme="minorEastAsia"/>
          <w:b/>
          <w:sz w:val="24"/>
          <w:szCs w:val="24"/>
        </w:rPr>
      </w:pPr>
      <w:r w:rsidRPr="00302CF9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margin">
              <wp:posOffset>19050</wp:posOffset>
            </wp:positionH>
            <wp:positionV relativeFrom="margin">
              <wp:posOffset>1228725</wp:posOffset>
            </wp:positionV>
            <wp:extent cx="5267325" cy="7448550"/>
            <wp:effectExtent l="19050" t="0" r="9525" b="0"/>
            <wp:wrapNone/>
            <wp:docPr id="2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AFE" w:rsidRPr="00302CF9">
        <w:rPr>
          <w:rFonts w:asciiTheme="minorEastAsia" w:hAnsiTheme="minorEastAsia" w:hint="eastAsia"/>
          <w:sz w:val="24"/>
          <w:szCs w:val="24"/>
        </w:rPr>
        <w:t>问</w:t>
      </w:r>
      <w:r w:rsidR="00505AFE" w:rsidRPr="00174C92">
        <w:rPr>
          <w:rFonts w:asciiTheme="minorEastAsia" w:hAnsiTheme="minorEastAsia" w:hint="eastAsia"/>
          <w:sz w:val="24"/>
          <w:szCs w:val="24"/>
        </w:rPr>
        <w:t>题索引：</w:t>
      </w:r>
    </w:p>
    <w:p w:rsidR="002919B7" w:rsidRPr="001D6853" w:rsidRDefault="00505AFE" w:rsidP="00A609D5">
      <w:pPr>
        <w:rPr>
          <w:rFonts w:asciiTheme="minorEastAsia" w:hAnsiTheme="minorEastAsia"/>
          <w:b/>
          <w:sz w:val="24"/>
          <w:szCs w:val="24"/>
        </w:rPr>
      </w:pPr>
      <w:r w:rsidRPr="008F48B1">
        <w:rPr>
          <w:rFonts w:asciiTheme="minorEastAsia" w:hAnsiTheme="minorEastAsia" w:hint="eastAsia"/>
          <w:sz w:val="24"/>
          <w:szCs w:val="24"/>
        </w:rPr>
        <w:t>一</w:t>
      </w:r>
      <w:r w:rsidRPr="001D6853">
        <w:rPr>
          <w:rFonts w:asciiTheme="minorEastAsia" w:hAnsiTheme="minorEastAsia" w:hint="eastAsia"/>
          <w:sz w:val="24"/>
          <w:szCs w:val="24"/>
        </w:rPr>
        <w:t>、</w:t>
      </w:r>
      <w:r w:rsidRPr="001D6853">
        <w:rPr>
          <w:rFonts w:asciiTheme="minorEastAsia" w:hAnsiTheme="minorEastAsia" w:hint="eastAsia"/>
          <w:b/>
          <w:sz w:val="24"/>
          <w:szCs w:val="24"/>
        </w:rPr>
        <w:t>【</w:t>
      </w:r>
      <w:r w:rsidRPr="001D6853">
        <w:rPr>
          <w:rFonts w:asciiTheme="minorEastAsia" w:hAnsiTheme="minorEastAsia" w:hint="eastAsia"/>
          <w:sz w:val="24"/>
          <w:szCs w:val="24"/>
        </w:rPr>
        <w:t>问题</w:t>
      </w:r>
      <w:r w:rsidRPr="001D6853">
        <w:rPr>
          <w:rFonts w:asciiTheme="minorEastAsia" w:hAnsiTheme="minorEastAsia" w:hint="eastAsia"/>
          <w:b/>
          <w:sz w:val="24"/>
          <w:szCs w:val="24"/>
        </w:rPr>
        <w:t>】</w:t>
      </w:r>
      <w:r w:rsidR="00F10C8F" w:rsidRPr="001D6853">
        <w:rPr>
          <w:rFonts w:asciiTheme="minorEastAsia" w:hAnsiTheme="minorEastAsia" w:hint="eastAsia"/>
          <w:b/>
          <w:sz w:val="24"/>
          <w:szCs w:val="24"/>
        </w:rPr>
        <w:t>怎样理解</w:t>
      </w:r>
      <w:r w:rsidR="008A3078" w:rsidRPr="001D685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盆腔炎性疾病</w:t>
      </w:r>
      <w:r w:rsidR="00834D5C" w:rsidRPr="001D6853">
        <w:rPr>
          <w:rFonts w:asciiTheme="minorEastAsia" w:hAnsiTheme="minorEastAsia" w:hint="eastAsia"/>
          <w:b/>
          <w:sz w:val="24"/>
          <w:szCs w:val="24"/>
        </w:rPr>
        <w:t>？</w:t>
      </w:r>
    </w:p>
    <w:p w:rsidR="00A609D5" w:rsidRPr="001D6853" w:rsidRDefault="00505AFE" w:rsidP="00A609D5">
      <w:pPr>
        <w:rPr>
          <w:rFonts w:asciiTheme="minorEastAsia" w:hAnsiTheme="minorEastAsia"/>
          <w:b/>
          <w:sz w:val="24"/>
          <w:szCs w:val="24"/>
        </w:rPr>
      </w:pPr>
      <w:r w:rsidRPr="001D6853">
        <w:rPr>
          <w:rFonts w:asciiTheme="minorEastAsia" w:hAnsiTheme="minorEastAsia" w:hint="eastAsia"/>
          <w:b/>
          <w:sz w:val="24"/>
          <w:szCs w:val="24"/>
        </w:rPr>
        <w:t>二、【</w:t>
      </w:r>
      <w:r w:rsidRPr="001D6853">
        <w:rPr>
          <w:rFonts w:asciiTheme="minorEastAsia" w:hAnsiTheme="minorEastAsia" w:hint="eastAsia"/>
          <w:sz w:val="24"/>
          <w:szCs w:val="24"/>
        </w:rPr>
        <w:t>问题</w:t>
      </w:r>
      <w:r w:rsidRPr="001D6853">
        <w:rPr>
          <w:rFonts w:asciiTheme="minorEastAsia" w:hAnsiTheme="minorEastAsia" w:hint="eastAsia"/>
          <w:b/>
          <w:sz w:val="24"/>
          <w:szCs w:val="24"/>
        </w:rPr>
        <w:t>】</w:t>
      </w:r>
      <w:r w:rsidR="008A3078" w:rsidRPr="001D685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盆腔炎性疾病</w:t>
      </w:r>
      <w:r w:rsidR="00BD65A3" w:rsidRPr="001D685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的</w:t>
      </w:r>
      <w:r w:rsidR="00175B25" w:rsidRPr="001D685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诊断要点</w:t>
      </w:r>
      <w:r w:rsidR="00711D8F" w:rsidRPr="001D6853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有哪些</w:t>
      </w:r>
      <w:r w:rsidR="00834D5C" w:rsidRPr="001D6853">
        <w:rPr>
          <w:rFonts w:asciiTheme="minorEastAsia" w:hAnsiTheme="minorEastAsia" w:hint="eastAsia"/>
          <w:b/>
          <w:sz w:val="24"/>
          <w:szCs w:val="24"/>
        </w:rPr>
        <w:t>？</w:t>
      </w:r>
    </w:p>
    <w:p w:rsidR="00104AC8" w:rsidRPr="001D6853" w:rsidRDefault="00104AC8" w:rsidP="00A609D5">
      <w:pPr>
        <w:rPr>
          <w:rFonts w:asciiTheme="minorEastAsia" w:hAnsiTheme="minorEastAsia"/>
          <w:b/>
          <w:sz w:val="24"/>
          <w:szCs w:val="24"/>
        </w:rPr>
      </w:pPr>
      <w:r w:rsidRPr="001D6853">
        <w:rPr>
          <w:rFonts w:asciiTheme="minorEastAsia" w:hAnsiTheme="minorEastAsia" w:hint="eastAsia"/>
          <w:b/>
          <w:sz w:val="24"/>
          <w:szCs w:val="24"/>
        </w:rPr>
        <w:t>三、【</w:t>
      </w:r>
      <w:r w:rsidRPr="001D6853">
        <w:rPr>
          <w:rFonts w:asciiTheme="minorEastAsia" w:hAnsiTheme="minorEastAsia" w:hint="eastAsia"/>
          <w:sz w:val="24"/>
          <w:szCs w:val="24"/>
        </w:rPr>
        <w:t>问题</w:t>
      </w:r>
      <w:r w:rsidRPr="001D6853">
        <w:rPr>
          <w:rFonts w:asciiTheme="minorEastAsia" w:hAnsiTheme="minorEastAsia" w:hint="eastAsia"/>
          <w:b/>
          <w:sz w:val="24"/>
          <w:szCs w:val="24"/>
        </w:rPr>
        <w:t>】</w:t>
      </w:r>
      <w:r w:rsidR="008A3078" w:rsidRPr="001D685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盆腔炎性疾病</w:t>
      </w:r>
      <w:r w:rsidR="00822478" w:rsidRPr="001D685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的</w:t>
      </w:r>
      <w:r w:rsidR="002B6D9E" w:rsidRPr="001D685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处理要点</w:t>
      </w:r>
      <w:r w:rsidR="0020799E" w:rsidRPr="001D6853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有哪些</w:t>
      </w:r>
      <w:r w:rsidRPr="001D6853">
        <w:rPr>
          <w:rFonts w:asciiTheme="minorEastAsia" w:hAnsiTheme="minorEastAsia" w:hint="eastAsia"/>
          <w:b/>
          <w:sz w:val="24"/>
          <w:szCs w:val="24"/>
        </w:rPr>
        <w:t>？</w:t>
      </w:r>
    </w:p>
    <w:p w:rsidR="009A29ED" w:rsidRPr="001D6853" w:rsidRDefault="0020799E" w:rsidP="00A609D5">
      <w:pPr>
        <w:rPr>
          <w:rFonts w:asciiTheme="minorEastAsia" w:hAnsiTheme="minorEastAsia" w:cs="宋体"/>
          <w:b/>
          <w:color w:val="000000" w:themeColor="text1"/>
          <w:sz w:val="24"/>
          <w:szCs w:val="24"/>
        </w:rPr>
      </w:pPr>
      <w:r w:rsidRPr="001D6853">
        <w:rPr>
          <w:rFonts w:asciiTheme="minorEastAsia" w:hAnsiTheme="minorEastAsia" w:hint="eastAsia"/>
          <w:b/>
          <w:sz w:val="24"/>
          <w:szCs w:val="24"/>
        </w:rPr>
        <w:t>四、【</w:t>
      </w:r>
      <w:r w:rsidRPr="001D6853">
        <w:rPr>
          <w:rFonts w:asciiTheme="minorEastAsia" w:hAnsiTheme="minorEastAsia" w:hint="eastAsia"/>
          <w:sz w:val="24"/>
          <w:szCs w:val="24"/>
        </w:rPr>
        <w:t>问题</w:t>
      </w:r>
      <w:r w:rsidRPr="001D6853">
        <w:rPr>
          <w:rFonts w:asciiTheme="minorEastAsia" w:hAnsiTheme="minorEastAsia" w:hint="eastAsia"/>
          <w:b/>
          <w:sz w:val="24"/>
          <w:szCs w:val="24"/>
        </w:rPr>
        <w:t>】</w:t>
      </w:r>
      <w:r w:rsidR="009A29ED" w:rsidRPr="001D6853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怎样理解</w:t>
      </w:r>
      <w:r w:rsidR="004A2E70" w:rsidRPr="001D685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子宫内膜异位症</w:t>
      </w:r>
      <w:r w:rsidR="009A29ED" w:rsidRPr="001D685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？</w:t>
      </w:r>
    </w:p>
    <w:p w:rsidR="00F27ADD" w:rsidRPr="001D6853" w:rsidRDefault="004A2E70" w:rsidP="00A609D5">
      <w:pPr>
        <w:rPr>
          <w:rFonts w:asciiTheme="minorEastAsia" w:hAnsiTheme="minorEastAsia" w:cs="宋体"/>
          <w:b/>
          <w:color w:val="000000" w:themeColor="text1"/>
          <w:sz w:val="24"/>
          <w:szCs w:val="24"/>
        </w:rPr>
      </w:pPr>
      <w:r w:rsidRPr="001D6853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五</w:t>
      </w:r>
      <w:r w:rsidR="009A29ED" w:rsidRPr="001D6853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、【</w:t>
      </w:r>
      <w:r w:rsidR="009A29ED" w:rsidRPr="001D6853">
        <w:rPr>
          <w:rFonts w:asciiTheme="minorEastAsia" w:hAnsiTheme="minorEastAsia" w:cs="宋体" w:hint="eastAsia"/>
          <w:color w:val="000000" w:themeColor="text1"/>
          <w:sz w:val="24"/>
          <w:szCs w:val="24"/>
        </w:rPr>
        <w:t>问题</w:t>
      </w:r>
      <w:r w:rsidR="009A29ED" w:rsidRPr="001D6853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】</w:t>
      </w:r>
      <w:r w:rsidRPr="001D685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子宫内膜异位症</w:t>
      </w:r>
      <w:r w:rsidR="00F27ADD" w:rsidRPr="001D6853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的诊断要点有哪些？</w:t>
      </w:r>
    </w:p>
    <w:p w:rsidR="00F27ADD" w:rsidRPr="001D6853" w:rsidRDefault="001D6853" w:rsidP="00A609D5">
      <w:pPr>
        <w:rPr>
          <w:rFonts w:asciiTheme="minorEastAsia" w:hAnsiTheme="minorEastAsia" w:cs="宋体"/>
          <w:b/>
          <w:color w:val="000000" w:themeColor="text1"/>
          <w:sz w:val="24"/>
          <w:szCs w:val="24"/>
        </w:rPr>
      </w:pPr>
      <w:r w:rsidRPr="001D6853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六</w:t>
      </w:r>
      <w:r w:rsidR="00CE6480" w:rsidRPr="001D6853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、</w:t>
      </w:r>
      <w:r w:rsidR="00F27ADD" w:rsidRPr="001D6853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【</w:t>
      </w:r>
      <w:r w:rsidR="00F27ADD" w:rsidRPr="001D6853">
        <w:rPr>
          <w:rFonts w:asciiTheme="minorEastAsia" w:hAnsiTheme="minorEastAsia" w:cs="宋体" w:hint="eastAsia"/>
          <w:color w:val="000000" w:themeColor="text1"/>
          <w:sz w:val="24"/>
          <w:szCs w:val="24"/>
        </w:rPr>
        <w:t>问题</w:t>
      </w:r>
      <w:r w:rsidR="00F27ADD" w:rsidRPr="001D6853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】</w:t>
      </w:r>
      <w:r w:rsidR="004A2E70" w:rsidRPr="001D685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子宫内膜异位症</w:t>
      </w:r>
      <w:r w:rsidR="00F27ADD" w:rsidRPr="001D6853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的处理要点有哪些？</w:t>
      </w:r>
    </w:p>
    <w:p w:rsidR="00527F4E" w:rsidRPr="001D6853" w:rsidRDefault="001D6853" w:rsidP="00A609D5">
      <w:pPr>
        <w:rPr>
          <w:rFonts w:asciiTheme="minorEastAsia" w:hAnsiTheme="minorEastAsia" w:cs="宋体"/>
          <w:b/>
          <w:color w:val="000000" w:themeColor="text1"/>
          <w:sz w:val="24"/>
          <w:szCs w:val="24"/>
        </w:rPr>
      </w:pPr>
      <w:r w:rsidRPr="001D6853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七、【</w:t>
      </w:r>
      <w:r w:rsidRPr="001D6853">
        <w:rPr>
          <w:rFonts w:asciiTheme="minorEastAsia" w:hAnsiTheme="minorEastAsia" w:cs="宋体" w:hint="eastAsia"/>
          <w:color w:val="000000" w:themeColor="text1"/>
          <w:sz w:val="24"/>
          <w:szCs w:val="24"/>
        </w:rPr>
        <w:t>问题</w:t>
      </w:r>
      <w:r w:rsidRPr="001D6853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】</w:t>
      </w:r>
      <w:r w:rsidRPr="001D685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子宫内膜异位症的</w:t>
      </w:r>
      <w:r w:rsidR="00527F4E" w:rsidRPr="001D6853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健康指导有哪些？</w:t>
      </w:r>
    </w:p>
    <w:p w:rsidR="00505AFE" w:rsidRPr="001D6853" w:rsidRDefault="00505AFE" w:rsidP="00A609D5">
      <w:pPr>
        <w:rPr>
          <w:rFonts w:asciiTheme="minorEastAsia" w:hAnsiTheme="minorEastAsia"/>
          <w:b/>
          <w:sz w:val="24"/>
          <w:szCs w:val="24"/>
        </w:rPr>
      </w:pPr>
      <w:r w:rsidRPr="001D6853">
        <w:rPr>
          <w:rFonts w:asciiTheme="minorEastAsia" w:hAnsiTheme="minorEastAsia" w:hint="eastAsia"/>
          <w:b/>
          <w:sz w:val="24"/>
          <w:szCs w:val="24"/>
        </w:rPr>
        <w:t>具体解答</w:t>
      </w:r>
      <w:r w:rsidR="00322652" w:rsidRPr="001D6853">
        <w:rPr>
          <w:rFonts w:asciiTheme="minorEastAsia" w:hAnsiTheme="minorEastAsia" w:hint="eastAsia"/>
          <w:b/>
          <w:sz w:val="24"/>
          <w:szCs w:val="24"/>
        </w:rPr>
        <w:t>：</w:t>
      </w:r>
    </w:p>
    <w:p w:rsidR="00784004" w:rsidRPr="001D6853" w:rsidRDefault="00784004" w:rsidP="00784004">
      <w:pPr>
        <w:rPr>
          <w:rFonts w:asciiTheme="minorEastAsia" w:hAnsiTheme="minorEastAsia"/>
          <w:b/>
          <w:sz w:val="24"/>
          <w:szCs w:val="24"/>
        </w:rPr>
      </w:pPr>
      <w:r w:rsidRPr="001D6853">
        <w:rPr>
          <w:rFonts w:asciiTheme="minorEastAsia" w:hAnsiTheme="minorEastAsia" w:hint="eastAsia"/>
          <w:sz w:val="24"/>
          <w:szCs w:val="24"/>
        </w:rPr>
        <w:t>一、</w:t>
      </w:r>
      <w:r w:rsidRPr="001D6853">
        <w:rPr>
          <w:rFonts w:asciiTheme="minorEastAsia" w:hAnsiTheme="minorEastAsia" w:hint="eastAsia"/>
          <w:b/>
          <w:sz w:val="24"/>
          <w:szCs w:val="24"/>
        </w:rPr>
        <w:t>【</w:t>
      </w:r>
      <w:r w:rsidRPr="001D6853">
        <w:rPr>
          <w:rFonts w:asciiTheme="minorEastAsia" w:hAnsiTheme="minorEastAsia" w:hint="eastAsia"/>
          <w:sz w:val="24"/>
          <w:szCs w:val="24"/>
        </w:rPr>
        <w:t>问题</w:t>
      </w:r>
      <w:r w:rsidRPr="001D6853">
        <w:rPr>
          <w:rFonts w:asciiTheme="minorEastAsia" w:hAnsiTheme="minorEastAsia" w:hint="eastAsia"/>
          <w:b/>
          <w:sz w:val="24"/>
          <w:szCs w:val="24"/>
        </w:rPr>
        <w:t>】</w:t>
      </w:r>
      <w:r w:rsidR="00F10C8F" w:rsidRPr="001D6853">
        <w:rPr>
          <w:rFonts w:asciiTheme="minorEastAsia" w:hAnsiTheme="minorEastAsia" w:hint="eastAsia"/>
          <w:b/>
          <w:sz w:val="24"/>
          <w:szCs w:val="24"/>
        </w:rPr>
        <w:t>怎样理解</w:t>
      </w:r>
      <w:r w:rsidR="008A3078" w:rsidRPr="001D685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盆腔炎性疾病</w:t>
      </w:r>
      <w:r w:rsidR="00F10C8F" w:rsidRPr="001D6853">
        <w:rPr>
          <w:rFonts w:asciiTheme="minorEastAsia" w:hAnsiTheme="minorEastAsia" w:hint="eastAsia"/>
          <w:b/>
          <w:sz w:val="24"/>
          <w:szCs w:val="24"/>
        </w:rPr>
        <w:t>？</w:t>
      </w:r>
    </w:p>
    <w:p w:rsidR="007B39E9" w:rsidRPr="001D6853" w:rsidRDefault="008A3078" w:rsidP="001D6853">
      <w:pPr>
        <w:ind w:firstLineChars="200" w:firstLine="480"/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1D6853">
        <w:rPr>
          <w:rFonts w:asciiTheme="minorEastAsia" w:hAnsiTheme="minorEastAsia" w:hint="eastAsia"/>
          <w:color w:val="000000" w:themeColor="text1"/>
          <w:sz w:val="24"/>
          <w:szCs w:val="24"/>
        </w:rPr>
        <w:t>盆腔炎性疾病指女性上生殖道及其周围组织的炎症，主要包括子宫内膜炎、输卵管炎、输卵管卵巢脓肿、盆腔腹膜炎。炎症可局限于一个部位，也可同时累及几个部位，最常见的是输卵管炎和输卵管卵巢炎。引起盆腔炎性疾病的病原体有两个来源</w:t>
      </w:r>
      <w:r w:rsidR="00194F2C"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Pr="001D6853">
        <w:rPr>
          <w:rFonts w:asciiTheme="minorEastAsia" w:hAnsiTheme="minorEastAsia" w:hint="eastAsia"/>
          <w:color w:val="000000" w:themeColor="text1"/>
          <w:sz w:val="24"/>
          <w:szCs w:val="24"/>
        </w:rPr>
        <w:t>①内源性病原体：来自原寄居于阴道内的菌群，包括需氧菌及厌氧菌，可以仅为需氧菌或仅为厌氧菌感染，但以需氧菌及厌氧菌混合感染多见</w:t>
      </w:r>
      <w:r w:rsidRPr="001D6853">
        <w:rPr>
          <w:rFonts w:asciiTheme="minorEastAsia" w:hAnsiTheme="minorEastAsia"/>
          <w:color w:val="000000" w:themeColor="text1"/>
          <w:sz w:val="24"/>
          <w:szCs w:val="24"/>
        </w:rPr>
        <w:t>；</w:t>
      </w:r>
      <w:r w:rsidRPr="001D6853">
        <w:rPr>
          <w:rFonts w:asciiTheme="minorEastAsia" w:hAnsiTheme="minorEastAsia" w:hint="eastAsia"/>
          <w:color w:val="000000" w:themeColor="text1"/>
          <w:sz w:val="24"/>
          <w:szCs w:val="24"/>
        </w:rPr>
        <w:t>②外源性病原体</w:t>
      </w:r>
      <w:r w:rsidR="00194F2C"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Pr="001D6853">
        <w:rPr>
          <w:rFonts w:asciiTheme="minorEastAsia" w:hAnsiTheme="minorEastAsia" w:hint="eastAsia"/>
          <w:color w:val="000000" w:themeColor="text1"/>
          <w:sz w:val="24"/>
          <w:szCs w:val="24"/>
        </w:rPr>
        <w:t>主要为性传播疾病的病原体，如淋病奈</w:t>
      </w:r>
      <w:proofErr w:type="gramStart"/>
      <w:r w:rsidRPr="001D6853">
        <w:rPr>
          <w:rFonts w:asciiTheme="minorEastAsia" w:hAnsiTheme="minorEastAsia" w:hint="eastAsia"/>
          <w:color w:val="000000" w:themeColor="text1"/>
          <w:sz w:val="24"/>
          <w:szCs w:val="24"/>
        </w:rPr>
        <w:t>瑟</w:t>
      </w:r>
      <w:proofErr w:type="gramEnd"/>
      <w:r w:rsidRPr="001D6853">
        <w:rPr>
          <w:rFonts w:asciiTheme="minorEastAsia" w:hAnsiTheme="minorEastAsia" w:hint="eastAsia"/>
          <w:color w:val="000000" w:themeColor="text1"/>
          <w:sz w:val="24"/>
          <w:szCs w:val="24"/>
        </w:rPr>
        <w:t>菌、沙眼衣原体、支原体，其他有绿脓杆菌、结核杆菌等。高危因素包括宫腔内手术操作后感染，性活动频繁，下生殖道感染，性卫生不良，采用宫内节育器避孕，邻近器官炎症直接蔓延及盆腔炎性疾病再次急性发作。</w:t>
      </w:r>
    </w:p>
    <w:p w:rsidR="00711D8F" w:rsidRPr="001D6853" w:rsidRDefault="003738BE" w:rsidP="00711D8F">
      <w:pPr>
        <w:rPr>
          <w:rFonts w:asciiTheme="minorEastAsia" w:hAnsiTheme="minorEastAsia"/>
          <w:b/>
          <w:sz w:val="24"/>
          <w:szCs w:val="24"/>
        </w:rPr>
      </w:pPr>
      <w:r w:rsidRPr="001D6853">
        <w:rPr>
          <w:rFonts w:asciiTheme="minorEastAsia" w:hAnsiTheme="minorEastAsia" w:hint="eastAsia"/>
          <w:b/>
          <w:sz w:val="24"/>
          <w:szCs w:val="24"/>
        </w:rPr>
        <w:t>二、【</w:t>
      </w:r>
      <w:r w:rsidRPr="001D6853">
        <w:rPr>
          <w:rFonts w:asciiTheme="minorEastAsia" w:hAnsiTheme="minorEastAsia" w:hint="eastAsia"/>
          <w:sz w:val="24"/>
          <w:szCs w:val="24"/>
        </w:rPr>
        <w:t>问题</w:t>
      </w:r>
      <w:r w:rsidRPr="001D6853">
        <w:rPr>
          <w:rFonts w:asciiTheme="minorEastAsia" w:hAnsiTheme="minorEastAsia" w:hint="eastAsia"/>
          <w:b/>
          <w:sz w:val="24"/>
          <w:szCs w:val="24"/>
        </w:rPr>
        <w:t>】</w:t>
      </w:r>
      <w:r w:rsidR="008A3078" w:rsidRPr="001D685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盆腔炎性疾病</w:t>
      </w:r>
      <w:r w:rsidR="00287604" w:rsidRPr="001D685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的诊断要点</w:t>
      </w:r>
      <w:r w:rsidR="00287604" w:rsidRPr="001D6853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有哪些</w:t>
      </w:r>
      <w:r w:rsidR="00287604" w:rsidRPr="001D6853">
        <w:rPr>
          <w:rFonts w:asciiTheme="minorEastAsia" w:hAnsiTheme="minorEastAsia" w:hint="eastAsia"/>
          <w:b/>
          <w:sz w:val="24"/>
          <w:szCs w:val="24"/>
        </w:rPr>
        <w:t>？</w:t>
      </w:r>
    </w:p>
    <w:p w:rsidR="008A3078" w:rsidRPr="006D7E11" w:rsidRDefault="008A3078" w:rsidP="006D7E11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1.症状  下腹痛、发热、阴道分泌物增多。腹痛呈持续性，活动或性交后加重。若病情严重可有寒战、高热、头痛、食欲缺乏等症状。</w:t>
      </w:r>
    </w:p>
    <w:p w:rsidR="00E031E9" w:rsidRPr="001D6853" w:rsidRDefault="008A3078" w:rsidP="006D7E11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2.体征  轻者无异常发现或妇科检查仅发现宫颈举痛、宫体压痛或附件区压痛。严重病</w:t>
      </w:r>
      <w:r w:rsidRPr="006D7E11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例呈急</w:t>
      </w:r>
      <w:r w:rsidRPr="001D6853">
        <w:rPr>
          <w:rFonts w:asciiTheme="minorEastAsia" w:hAnsiTheme="minorEastAsia" w:hint="eastAsia"/>
          <w:color w:val="000000" w:themeColor="text1"/>
          <w:sz w:val="24"/>
          <w:szCs w:val="24"/>
        </w:rPr>
        <w:t>性病容，体温升高，心率加快</w:t>
      </w:r>
      <w:r w:rsidR="00BD4729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Pr="001D6853">
        <w:rPr>
          <w:rFonts w:asciiTheme="minorEastAsia" w:hAnsiTheme="minorEastAsia" w:hint="eastAsia"/>
          <w:color w:val="000000" w:themeColor="text1"/>
          <w:sz w:val="24"/>
          <w:szCs w:val="24"/>
        </w:rPr>
        <w:t>下腹部有压痛、反跳痛及肌紧张。盆腔检查：阴道可见脓性臭味分泌物</w:t>
      </w:r>
      <w:r w:rsidRPr="001D6853">
        <w:rPr>
          <w:rFonts w:asciiTheme="minorEastAsia" w:hAnsiTheme="minorEastAsia"/>
          <w:color w:val="000000" w:themeColor="text1"/>
          <w:sz w:val="24"/>
          <w:szCs w:val="24"/>
        </w:rPr>
        <w:t>；</w:t>
      </w:r>
      <w:r w:rsidRPr="001D6853">
        <w:rPr>
          <w:rFonts w:asciiTheme="minorEastAsia" w:hAnsiTheme="minorEastAsia" w:hint="eastAsia"/>
          <w:color w:val="000000" w:themeColor="text1"/>
          <w:sz w:val="24"/>
          <w:szCs w:val="24"/>
        </w:rPr>
        <w:t>宫颈充血、水肿，可见脓性分泌物从宫颈口流出；穹隆触痛明显</w:t>
      </w:r>
      <w:r w:rsidRPr="001D6853">
        <w:rPr>
          <w:rFonts w:asciiTheme="minorEastAsia" w:hAnsiTheme="minorEastAsia"/>
          <w:color w:val="000000" w:themeColor="text1"/>
          <w:sz w:val="24"/>
          <w:szCs w:val="24"/>
        </w:rPr>
        <w:t>；</w:t>
      </w:r>
      <w:r w:rsidRPr="001D6853">
        <w:rPr>
          <w:rFonts w:asciiTheme="minorEastAsia" w:hAnsiTheme="minorEastAsia" w:hint="eastAsia"/>
          <w:color w:val="000000" w:themeColor="text1"/>
          <w:sz w:val="24"/>
          <w:szCs w:val="24"/>
        </w:rPr>
        <w:t>宫颈举痛</w:t>
      </w:r>
      <w:r w:rsidRPr="001D6853">
        <w:rPr>
          <w:rFonts w:asciiTheme="minorEastAsia" w:hAnsiTheme="minorEastAsia"/>
          <w:color w:val="000000" w:themeColor="text1"/>
          <w:sz w:val="24"/>
          <w:szCs w:val="24"/>
        </w:rPr>
        <w:t>；</w:t>
      </w:r>
      <w:r w:rsidRPr="001D6853">
        <w:rPr>
          <w:rFonts w:asciiTheme="minorEastAsia" w:hAnsiTheme="minorEastAsia" w:hint="eastAsia"/>
          <w:color w:val="000000" w:themeColor="text1"/>
          <w:sz w:val="24"/>
          <w:szCs w:val="24"/>
        </w:rPr>
        <w:t>宫体稍大，有压痛，活动受限</w:t>
      </w:r>
      <w:r w:rsidRPr="001D6853">
        <w:rPr>
          <w:rFonts w:asciiTheme="minorEastAsia" w:hAnsiTheme="minorEastAsia"/>
          <w:color w:val="000000" w:themeColor="text1"/>
          <w:sz w:val="24"/>
          <w:szCs w:val="24"/>
        </w:rPr>
        <w:t>；</w:t>
      </w:r>
      <w:r w:rsidR="00BD4729">
        <w:rPr>
          <w:rFonts w:asciiTheme="minorEastAsia" w:hAnsiTheme="minorEastAsia" w:hint="eastAsia"/>
          <w:color w:val="000000" w:themeColor="text1"/>
          <w:sz w:val="24"/>
          <w:szCs w:val="24"/>
        </w:rPr>
        <w:t>子宫</w:t>
      </w:r>
    </w:p>
    <w:p w:rsidR="00E031E9" w:rsidRDefault="00E031E9" w:rsidP="00E031E9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31E9" w:rsidRPr="000C1F2B" w:rsidRDefault="00E031E9" w:rsidP="00E031E9">
      <w:pPr>
        <w:pStyle w:val="a3"/>
        <w:jc w:val="both"/>
        <w:rPr>
          <w:rFonts w:asciiTheme="minorEastAsia" w:hAnsiTheme="minorEastAsia"/>
        </w:rPr>
      </w:pPr>
      <w:r w:rsidRPr="000C1F2B"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1590675" cy="400050"/>
            <wp:effectExtent l="19050" t="0" r="9525" b="0"/>
            <wp:docPr id="3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F2B">
        <w:rPr>
          <w:rFonts w:asciiTheme="minorEastAsia" w:hAnsiTheme="minorEastAsia" w:hint="eastAsia"/>
        </w:rPr>
        <w:t xml:space="preserve">　　　　</w:t>
      </w:r>
      <w:r w:rsidRPr="000C1F2B">
        <w:rPr>
          <w:rFonts w:asciiTheme="minorEastAsia" w:hAnsiTheme="minorEastAsia" w:hint="eastAsia"/>
          <w:color w:val="0000FF"/>
        </w:rPr>
        <w:t>24小时客服电话：010-82311666　免费咨询热线：4006501888</w:t>
      </w:r>
    </w:p>
    <w:p w:rsidR="001D6853" w:rsidRDefault="001D6853" w:rsidP="001D6853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1D6853" w:rsidRPr="00194F2C" w:rsidRDefault="001D6853" w:rsidP="001D685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194F2C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19050</wp:posOffset>
            </wp:positionH>
            <wp:positionV relativeFrom="margin">
              <wp:posOffset>771525</wp:posOffset>
            </wp:positionV>
            <wp:extent cx="5267325" cy="7448550"/>
            <wp:effectExtent l="19050" t="0" r="9525" b="0"/>
            <wp:wrapNone/>
            <wp:docPr id="4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729">
        <w:rPr>
          <w:rFonts w:asciiTheme="minorEastAsia" w:hAnsiTheme="minorEastAsia" w:hint="eastAsia"/>
          <w:color w:val="000000" w:themeColor="text1"/>
          <w:sz w:val="24"/>
          <w:szCs w:val="24"/>
        </w:rPr>
        <w:t>两</w:t>
      </w: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侧压痛明显，可触及包块，或宫旁一侧或两侧片状增厚且压痛显。</w:t>
      </w:r>
    </w:p>
    <w:p w:rsidR="001D6853" w:rsidRPr="00194F2C" w:rsidRDefault="001D6853" w:rsidP="006D7E11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3.辅助检查  如</w:t>
      </w: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血常规、尿常规、</w:t>
      </w:r>
      <w:proofErr w:type="gramStart"/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宫颈管</w:t>
      </w:r>
      <w:proofErr w:type="gramEnd"/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分泌物及后穹隆穿刺物检查。</w:t>
      </w:r>
    </w:p>
    <w:p w:rsidR="008F48B1" w:rsidRPr="00194F2C" w:rsidRDefault="008F48B1" w:rsidP="008F48B1">
      <w:pPr>
        <w:rPr>
          <w:rFonts w:asciiTheme="minorEastAsia" w:hAnsiTheme="minorEastAsia"/>
          <w:b/>
          <w:sz w:val="24"/>
          <w:szCs w:val="24"/>
        </w:rPr>
      </w:pPr>
      <w:r w:rsidRPr="00194F2C">
        <w:rPr>
          <w:rFonts w:asciiTheme="minorEastAsia" w:hAnsiTheme="minorEastAsia" w:hint="eastAsia"/>
          <w:b/>
          <w:sz w:val="24"/>
          <w:szCs w:val="24"/>
        </w:rPr>
        <w:t>三、【</w:t>
      </w:r>
      <w:r w:rsidRPr="00194F2C">
        <w:rPr>
          <w:rFonts w:asciiTheme="minorEastAsia" w:hAnsiTheme="minorEastAsia" w:hint="eastAsia"/>
          <w:sz w:val="24"/>
          <w:szCs w:val="24"/>
        </w:rPr>
        <w:t>问题</w:t>
      </w:r>
      <w:r w:rsidRPr="00194F2C">
        <w:rPr>
          <w:rFonts w:asciiTheme="minorEastAsia" w:hAnsiTheme="minorEastAsia" w:hint="eastAsia"/>
          <w:b/>
          <w:sz w:val="24"/>
          <w:szCs w:val="24"/>
        </w:rPr>
        <w:t>】</w:t>
      </w:r>
      <w:r w:rsidR="008A3078" w:rsidRPr="00194F2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盆腔炎性疾病</w:t>
      </w:r>
      <w:r w:rsidRPr="00194F2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的处理要点</w:t>
      </w:r>
      <w:r w:rsidRPr="00194F2C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有哪些</w:t>
      </w:r>
      <w:r w:rsidRPr="00194F2C">
        <w:rPr>
          <w:rFonts w:asciiTheme="minorEastAsia" w:hAnsiTheme="minorEastAsia" w:hint="eastAsia"/>
          <w:b/>
          <w:sz w:val="24"/>
          <w:szCs w:val="24"/>
        </w:rPr>
        <w:t>？</w:t>
      </w:r>
    </w:p>
    <w:p w:rsidR="004A2E70" w:rsidRPr="00194F2C" w:rsidRDefault="004A2E70" w:rsidP="00194F2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主要为抗微生物药物治疗。及时正确的抗生素治疗可清除病原体，改善症</w:t>
      </w:r>
      <w:r w:rsidRPr="00194F2C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状及体征，减少后遗症。抗微生物药物治疗应选用广谱的，覆盖</w:t>
      </w:r>
      <w:r w:rsidRPr="00194F2C">
        <w:rPr>
          <w:rFonts w:asciiTheme="minorEastAsia" w:hAnsiTheme="minorEastAsia"/>
          <w:color w:val="000000" w:themeColor="text1"/>
          <w:sz w:val="24"/>
          <w:szCs w:val="24"/>
        </w:rPr>
        <w:t>G</w:t>
      </w:r>
      <w:r w:rsidRPr="00194F2C">
        <w:rPr>
          <w:rFonts w:asciiTheme="minorEastAsia" w:hAnsiTheme="minorEastAsia"/>
          <w:color w:val="000000" w:themeColor="text1"/>
          <w:sz w:val="24"/>
          <w:szCs w:val="24"/>
          <w:vertAlign w:val="superscript"/>
        </w:rPr>
        <w:t>+</w:t>
      </w: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及</w:t>
      </w:r>
      <w:r w:rsidRPr="00194F2C">
        <w:rPr>
          <w:rFonts w:asciiTheme="minorEastAsia" w:hAnsiTheme="minorEastAsia"/>
          <w:color w:val="000000" w:themeColor="text1"/>
          <w:sz w:val="24"/>
          <w:szCs w:val="24"/>
        </w:rPr>
        <w:t>G</w:t>
      </w:r>
      <w:r w:rsidRPr="00194F2C">
        <w:rPr>
          <w:rFonts w:asciiTheme="minorEastAsia" w:hAnsiTheme="minorEastAsia"/>
          <w:color w:val="000000" w:themeColor="text1"/>
          <w:sz w:val="24"/>
          <w:szCs w:val="24"/>
          <w:vertAlign w:val="superscript"/>
        </w:rPr>
        <w:t>-</w:t>
      </w: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需氧菌、厌氧菌、淋病奈</w:t>
      </w:r>
      <w:proofErr w:type="gramStart"/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瑟</w:t>
      </w:r>
      <w:proofErr w:type="gramEnd"/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菌、沙眼衣原体等病原体。</w:t>
      </w:r>
    </w:p>
    <w:p w:rsidR="004A2E70" w:rsidRPr="006D7E11" w:rsidRDefault="004A2E70" w:rsidP="006D7E11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1.门诊治疗  若患者一般状况好，症状轻，可在门诊给予口服抗微生物药物治疗。</w:t>
      </w:r>
    </w:p>
    <w:p w:rsidR="004A2E70" w:rsidRPr="006D7E11" w:rsidRDefault="004A2E70" w:rsidP="006D7E11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2.住院治疗</w:t>
      </w:r>
    </w:p>
    <w:p w:rsidR="004A2E70" w:rsidRPr="00194F2C" w:rsidRDefault="00194F2C" w:rsidP="00194F2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（1）</w:t>
      </w:r>
      <w:r w:rsidR="004A2E70"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支持疗法</w:t>
      </w:r>
      <w:r w:rsidRPr="006D7E11"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卧床休息，半卧位有利于脓液积聚于直肠子宫凹陷处而使炎症局限。给予高热量、高蛋白、高维生素流食或半流食，补充液体。</w:t>
      </w:r>
    </w:p>
    <w:p w:rsidR="004A2E70" w:rsidRPr="00194F2C" w:rsidRDefault="00194F2C" w:rsidP="00194F2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（2）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微生物药物治疗</w:t>
      </w:r>
      <w:r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给药途径以静脉滴注收效快。</w:t>
      </w:r>
    </w:p>
    <w:p w:rsidR="004A2E70" w:rsidRPr="00194F2C" w:rsidRDefault="00194F2C" w:rsidP="00194F2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（3）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手术治疗</w:t>
      </w:r>
      <w:r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主要用于治疗抗微生物药物控制不满意的输卵管、卵巢脓肿或盆腔脓肿。</w:t>
      </w:r>
    </w:p>
    <w:p w:rsidR="008A3078" w:rsidRPr="00194F2C" w:rsidRDefault="00194F2C" w:rsidP="00194F2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（4）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中药治疗</w:t>
      </w:r>
      <w:r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主要选用活血化瘀、清热解毒类药物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9A29ED" w:rsidRPr="00194F2C" w:rsidRDefault="009A29ED" w:rsidP="009A29ED">
      <w:pPr>
        <w:rPr>
          <w:rFonts w:asciiTheme="minorEastAsia" w:hAnsiTheme="minorEastAsia" w:cs="宋体"/>
          <w:b/>
          <w:color w:val="000000" w:themeColor="text1"/>
          <w:sz w:val="24"/>
          <w:szCs w:val="24"/>
        </w:rPr>
      </w:pPr>
      <w:r w:rsidRPr="00194F2C">
        <w:rPr>
          <w:rFonts w:asciiTheme="minorEastAsia" w:hAnsiTheme="minorEastAsia" w:hint="eastAsia"/>
          <w:b/>
          <w:sz w:val="24"/>
          <w:szCs w:val="24"/>
        </w:rPr>
        <w:t>四、</w:t>
      </w:r>
      <w:r w:rsidRPr="00194F2C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怎样理解</w:t>
      </w:r>
      <w:r w:rsidR="004A2E70" w:rsidRPr="00194F2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子宫内膜异位症</w:t>
      </w:r>
      <w:r w:rsidRPr="00194F2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？</w:t>
      </w:r>
    </w:p>
    <w:p w:rsidR="009A29ED" w:rsidRPr="00194F2C" w:rsidRDefault="009A29ED" w:rsidP="009F1F1B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细菌性阴道病为阴道内正常菌群失调所致的一种混合感染。本病非单一致病</w:t>
      </w:r>
      <w:r w:rsidRPr="00194F2C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菌所引起，而是多种致病菌共同作用的结果。主要有加德纳菌、</w:t>
      </w:r>
      <w:proofErr w:type="gramStart"/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动弯杆菌</w:t>
      </w:r>
      <w:proofErr w:type="gramEnd"/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、类杆菌、消化链球菌等厌氧菌以及</w:t>
      </w:r>
      <w:proofErr w:type="gramStart"/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人型支原体</w:t>
      </w:r>
      <w:proofErr w:type="gramEnd"/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，其中以厌氧菌居多。随着这些微生物的繁殖，其代谢产物使阴道分泌物的生化成分发生相应改变，</w:t>
      </w:r>
      <w:r w:rsidRPr="00194F2C">
        <w:rPr>
          <w:rFonts w:asciiTheme="minorEastAsia" w:hAnsiTheme="minorEastAsia"/>
          <w:color w:val="000000" w:themeColor="text1"/>
          <w:sz w:val="24"/>
          <w:szCs w:val="24"/>
        </w:rPr>
        <w:t>pH</w:t>
      </w: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升高，通常</w:t>
      </w:r>
      <w:r w:rsidRPr="00194F2C">
        <w:rPr>
          <w:rFonts w:asciiTheme="minorEastAsia" w:hAnsiTheme="minorEastAsia"/>
          <w:color w:val="000000" w:themeColor="text1"/>
          <w:sz w:val="24"/>
          <w:szCs w:val="24"/>
        </w:rPr>
        <w:t>pH</w:t>
      </w:r>
      <w:r w:rsidR="009F1F1B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＞</w:t>
      </w:r>
      <w:r w:rsidRPr="00194F2C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Pr="00194F2C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9A29ED" w:rsidRPr="00194F2C" w:rsidRDefault="004A2E70" w:rsidP="00CE64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194F2C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五</w:t>
      </w:r>
      <w:r w:rsidR="00CE6480" w:rsidRPr="00194F2C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、【问题】</w:t>
      </w:r>
      <w:r w:rsidRPr="00194F2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子宫内膜异位症</w:t>
      </w:r>
      <w:r w:rsidR="00CE6480" w:rsidRPr="00194F2C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的诊断要点有哪些？</w:t>
      </w:r>
    </w:p>
    <w:p w:rsidR="004A2E70" w:rsidRPr="006D7E11" w:rsidRDefault="004A2E70" w:rsidP="006D7E11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1.症状</w:t>
      </w:r>
    </w:p>
    <w:p w:rsidR="00194F2C" w:rsidRDefault="00194F2C" w:rsidP="00194F2C">
      <w:pPr>
        <w:ind w:firstLineChars="200" w:firstLine="480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（1）</w:t>
      </w:r>
      <w:r w:rsidR="004A2E70"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痛经</w:t>
      </w:r>
      <w:r w:rsidRPr="006D7E11"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为继发性痛经，为子宫内膜异位症典型症状，进行性加重。疼痛多位于下腹部、腰骶部，可放射至阴道、会阴、肛门和大腿，常在月经前</w:t>
      </w:r>
      <w:r w:rsidR="004A2E70" w:rsidRPr="00194F2C">
        <w:rPr>
          <w:rFonts w:asciiTheme="minorEastAsia" w:hAnsiTheme="minorEastAsia"/>
          <w:color w:val="000000" w:themeColor="text1"/>
          <w:sz w:val="24"/>
          <w:szCs w:val="24"/>
        </w:rPr>
        <w:t>1</w:t>
      </w:r>
    </w:p>
    <w:p w:rsidR="00194F2C" w:rsidRDefault="00194F2C" w:rsidP="00194F2C">
      <w:pPr>
        <w:ind w:firstLineChars="200" w:firstLine="480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194F2C" w:rsidRPr="000C1F2B" w:rsidRDefault="00194F2C" w:rsidP="00194F2C">
      <w:pPr>
        <w:pStyle w:val="a3"/>
        <w:jc w:val="both"/>
        <w:rPr>
          <w:rFonts w:asciiTheme="minorEastAsia" w:hAnsiTheme="minorEastAsia"/>
        </w:rPr>
      </w:pPr>
      <w:r w:rsidRPr="000C1F2B"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1590675" cy="400050"/>
            <wp:effectExtent l="19050" t="0" r="9525" b="0"/>
            <wp:docPr id="5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F2B">
        <w:rPr>
          <w:rFonts w:asciiTheme="minorEastAsia" w:hAnsiTheme="minorEastAsia" w:hint="eastAsia"/>
        </w:rPr>
        <w:t xml:space="preserve">　　　　</w:t>
      </w:r>
      <w:r w:rsidRPr="000C1F2B">
        <w:rPr>
          <w:rFonts w:asciiTheme="minorEastAsia" w:hAnsiTheme="minorEastAsia" w:hint="eastAsia"/>
          <w:color w:val="0000FF"/>
        </w:rPr>
        <w:t>24小时客服电话：010-82311666　免费咨询热线：4006501888</w:t>
      </w:r>
    </w:p>
    <w:p w:rsidR="00194F2C" w:rsidRDefault="00194F2C" w:rsidP="00194F2C">
      <w:pPr>
        <w:rPr>
          <w:rFonts w:asciiTheme="minorEastAsia" w:hAnsiTheme="minorEastAsia" w:cs="MS Mincho" w:hint="eastAsia"/>
          <w:color w:val="000000" w:themeColor="text1"/>
          <w:sz w:val="24"/>
          <w:szCs w:val="24"/>
        </w:rPr>
      </w:pPr>
    </w:p>
    <w:p w:rsidR="004A2E70" w:rsidRPr="00194F2C" w:rsidRDefault="00194F2C" w:rsidP="00194F2C">
      <w:pPr>
        <w:rPr>
          <w:rFonts w:asciiTheme="minorEastAsia" w:hAnsiTheme="minorEastAsia" w:cs="MS Mincho"/>
          <w:color w:val="000000" w:themeColor="text1"/>
          <w:sz w:val="24"/>
          <w:szCs w:val="24"/>
        </w:rPr>
      </w:pPr>
      <w:r>
        <w:rPr>
          <w:rFonts w:asciiTheme="minorEastAsia" w:hAnsiTheme="minorEastAsia" w:cs="MS Mincho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-28575</wp:posOffset>
            </wp:positionH>
            <wp:positionV relativeFrom="margin">
              <wp:posOffset>781050</wp:posOffset>
            </wp:positionV>
            <wp:extent cx="5267325" cy="7448550"/>
            <wp:effectExtent l="19050" t="0" r="9525" b="0"/>
            <wp:wrapNone/>
            <wp:docPr id="6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E70" w:rsidRPr="00194F2C">
        <w:rPr>
          <w:rFonts w:asciiTheme="minorEastAsia" w:eastAsia="MS Mincho" w:hAnsiTheme="minorEastAsia" w:cs="MS Mincho" w:hint="eastAsia"/>
          <w:color w:val="000000" w:themeColor="text1"/>
          <w:sz w:val="24"/>
          <w:szCs w:val="24"/>
        </w:rPr>
        <w:t>〜</w:t>
      </w:r>
      <w:r w:rsidR="004A2E70" w:rsidRPr="00194F2C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天开始，月经第一天最重，至月经</w:t>
      </w:r>
      <w:r w:rsidR="004A2E70" w:rsidRPr="00194F2C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后期缓解。有时有肛门</w:t>
      </w:r>
      <w:proofErr w:type="gramStart"/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坠</w:t>
      </w:r>
      <w:proofErr w:type="gramEnd"/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胀感和直肠刺激症状。</w:t>
      </w:r>
    </w:p>
    <w:p w:rsidR="004A2E70" w:rsidRPr="00194F2C" w:rsidRDefault="00194F2C" w:rsidP="00194F2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（2）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性交不适</w:t>
      </w:r>
      <w:r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一般表现为深部性交痛，月经来潮前</w:t>
      </w:r>
      <w:proofErr w:type="gramStart"/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性交痛更明显</w:t>
      </w:r>
      <w:proofErr w:type="gramEnd"/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4A2E70" w:rsidRPr="00194F2C" w:rsidRDefault="00194F2C" w:rsidP="00194F2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（3）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不孕</w:t>
      </w:r>
      <w:r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子宫内膜异位症患者不孕率高达</w:t>
      </w:r>
      <w:r w:rsidR="004A2E70" w:rsidRPr="00194F2C">
        <w:rPr>
          <w:rFonts w:asciiTheme="minorEastAsia" w:hAnsiTheme="minorEastAsia"/>
          <w:color w:val="000000" w:themeColor="text1"/>
          <w:sz w:val="24"/>
          <w:szCs w:val="24"/>
        </w:rPr>
        <w:t>40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%。由于盆腔环境的改变影响精子和卵子的结合，或盆腔、输卵管、卵巢粘连影响受精卵的输送导致不孕。</w:t>
      </w:r>
    </w:p>
    <w:p w:rsidR="004A2E70" w:rsidRPr="006D7E11" w:rsidRDefault="00194F2C" w:rsidP="00194F2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（4）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月经失调</w:t>
      </w:r>
      <w:r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="004A2E70" w:rsidRPr="00194F2C">
        <w:rPr>
          <w:rFonts w:asciiTheme="minorEastAsia" w:hAnsiTheme="minorEastAsia"/>
          <w:color w:val="000000" w:themeColor="text1"/>
          <w:sz w:val="24"/>
          <w:szCs w:val="24"/>
        </w:rPr>
        <w:t>15%</w:t>
      </w:r>
      <w:r w:rsidR="004A2E70" w:rsidRPr="00194F2C">
        <w:rPr>
          <w:rFonts w:asciiTheme="minorEastAsia" w:eastAsia="MS Mincho" w:hAnsiTheme="minorEastAsia" w:cs="MS Mincho" w:hint="eastAsia"/>
          <w:color w:val="000000" w:themeColor="text1"/>
          <w:sz w:val="24"/>
          <w:szCs w:val="24"/>
        </w:rPr>
        <w:t>〜</w:t>
      </w:r>
      <w:r w:rsidR="004A2E70" w:rsidRPr="00194F2C">
        <w:rPr>
          <w:rFonts w:asciiTheme="minorEastAsia" w:hAnsiTheme="minorEastAsia"/>
          <w:color w:val="000000" w:themeColor="text1"/>
          <w:sz w:val="24"/>
          <w:szCs w:val="24"/>
        </w:rPr>
        <w:t>30%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的患者表现为经量增多、经期延长或经前点滴出血。</w:t>
      </w:r>
      <w:r w:rsidR="004A2E70"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可能与卵巢无排卵、黄体功能不足等有关。</w:t>
      </w:r>
    </w:p>
    <w:p w:rsidR="004A2E70" w:rsidRPr="006D7E11" w:rsidRDefault="004A2E70" w:rsidP="006D7E11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2.体征  妇科检查子宫后倾、固定，子宫后方子宫直肠窝和</w:t>
      </w:r>
      <w:proofErr w:type="gramStart"/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骶</w:t>
      </w:r>
      <w:proofErr w:type="gramEnd"/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韧带处可触及结节，卵巢增大有结节感，粘连</w:t>
      </w:r>
      <w:r w:rsidR="006D7E11"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触痛明显</w:t>
      </w:r>
      <w:r w:rsidRPr="006D7E11">
        <w:rPr>
          <w:rFonts w:asciiTheme="minorEastAsia" w:hAnsiTheme="minorEastAsia"/>
          <w:color w:val="000000" w:themeColor="text1"/>
          <w:sz w:val="24"/>
          <w:szCs w:val="24"/>
        </w:rPr>
        <w:t>；</w:t>
      </w: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严重者卵巢处形成子宫内膜异位囊肿，子宫一侧或双侧有固定囊性包块。</w:t>
      </w:r>
    </w:p>
    <w:p w:rsidR="004A2E70" w:rsidRPr="006D7E11" w:rsidRDefault="004A2E70" w:rsidP="006D7E11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3.辅助检查</w:t>
      </w:r>
    </w:p>
    <w:p w:rsidR="004A2E70" w:rsidRPr="006D7E11" w:rsidRDefault="00194F2C" w:rsidP="006D7E11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（1）</w:t>
      </w:r>
      <w:r w:rsidR="004A2E70" w:rsidRPr="006D7E11">
        <w:rPr>
          <w:rFonts w:asciiTheme="minorEastAsia" w:hAnsiTheme="minorEastAsia"/>
          <w:color w:val="000000" w:themeColor="text1"/>
          <w:sz w:val="24"/>
          <w:szCs w:val="24"/>
        </w:rPr>
        <w:t>B</w:t>
      </w:r>
      <w:r w:rsidR="004A2E70"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超</w:t>
      </w:r>
      <w:r w:rsidR="006D7E11"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可</w:t>
      </w:r>
      <w:r w:rsidR="004A2E70"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确定卵巢子宫内膜异位囊肿的位置、大小和形状。</w:t>
      </w:r>
    </w:p>
    <w:p w:rsidR="004A2E70" w:rsidRPr="006D7E11" w:rsidRDefault="00194F2C" w:rsidP="006D7E11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（2）</w:t>
      </w:r>
      <w:r w:rsidR="004A2E70" w:rsidRPr="006D7E11">
        <w:rPr>
          <w:rFonts w:asciiTheme="minorEastAsia" w:hAnsiTheme="minorEastAsia"/>
          <w:color w:val="000000" w:themeColor="text1"/>
          <w:sz w:val="24"/>
          <w:szCs w:val="24"/>
        </w:rPr>
        <w:t>CA125</w:t>
      </w:r>
      <w:r w:rsidR="004A2E70"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值测定</w:t>
      </w:r>
      <w:r w:rsidRPr="006D7E11"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="004A2E70"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中、重度子宫内膜异位症患者血清</w:t>
      </w:r>
      <w:r w:rsidR="004A2E70" w:rsidRPr="006D7E11">
        <w:rPr>
          <w:rFonts w:asciiTheme="minorEastAsia" w:hAnsiTheme="minorEastAsia"/>
          <w:color w:val="000000" w:themeColor="text1"/>
          <w:sz w:val="24"/>
          <w:szCs w:val="24"/>
        </w:rPr>
        <w:t>CA125</w:t>
      </w:r>
      <w:r w:rsidR="004A2E70"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值可能增高。</w:t>
      </w:r>
    </w:p>
    <w:p w:rsidR="004A2E70" w:rsidRPr="006D7E11" w:rsidRDefault="004A2E70" w:rsidP="004A2E7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腹腔镜检查</w:t>
      </w:r>
      <w:r w:rsidR="00194F2C" w:rsidRPr="006D7E11"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是目前诊断子宫内膜异位症的最佳方法，对可疑病变进行活检可确诊为子宫内膜异位症。</w:t>
      </w:r>
    </w:p>
    <w:p w:rsidR="004A2E70" w:rsidRPr="006D7E11" w:rsidRDefault="004A2E70" w:rsidP="006D7E11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D7E11">
        <w:rPr>
          <w:rFonts w:asciiTheme="minorEastAsia" w:hAnsiTheme="minorEastAsia" w:hint="eastAsia"/>
          <w:color w:val="000000" w:themeColor="text1"/>
          <w:sz w:val="24"/>
          <w:szCs w:val="24"/>
        </w:rPr>
        <w:t>4.鉴别诊断</w:t>
      </w:r>
    </w:p>
    <w:p w:rsidR="004A2E70" w:rsidRPr="00194F2C" w:rsidRDefault="00194F2C" w:rsidP="00194F2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（1）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卵巢恶性肿瘤</w:t>
      </w:r>
      <w:r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病情发展迅速，腹痛、腹胀为持续性。除有盆腔包块外，常有腹水。</w:t>
      </w:r>
    </w:p>
    <w:p w:rsidR="003F3A67" w:rsidRPr="00194F2C" w:rsidRDefault="00194F2C" w:rsidP="00194F2C">
      <w:pPr>
        <w:ind w:firstLineChars="200" w:firstLine="480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（2）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盆腔炎性包块</w:t>
      </w:r>
      <w:r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多有急性盆腔感染和反复感染发作史，平时也有腹部隐痛</w:t>
      </w:r>
      <w:r w:rsidR="00BD4729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="004A2E70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可伴发热和白细胞增高，抗感染治疗有效。</w:t>
      </w:r>
    </w:p>
    <w:p w:rsidR="001D6853" w:rsidRPr="00194F2C" w:rsidRDefault="001D6853" w:rsidP="001D6853">
      <w:pPr>
        <w:rPr>
          <w:rFonts w:asciiTheme="minorEastAsia" w:hAnsiTheme="minorEastAsia" w:cs="宋体"/>
          <w:b/>
          <w:color w:val="000000" w:themeColor="text1"/>
          <w:sz w:val="24"/>
          <w:szCs w:val="24"/>
        </w:rPr>
      </w:pPr>
      <w:r w:rsidRPr="00194F2C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六、【</w:t>
      </w:r>
      <w:r w:rsidRPr="00194F2C">
        <w:rPr>
          <w:rFonts w:asciiTheme="minorEastAsia" w:hAnsiTheme="minorEastAsia" w:cs="宋体" w:hint="eastAsia"/>
          <w:color w:val="000000" w:themeColor="text1"/>
          <w:sz w:val="24"/>
          <w:szCs w:val="24"/>
        </w:rPr>
        <w:t>问题</w:t>
      </w:r>
      <w:r w:rsidRPr="00194F2C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】</w:t>
      </w:r>
      <w:r w:rsidRPr="00194F2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子宫内膜异位症</w:t>
      </w:r>
      <w:r w:rsidRPr="00194F2C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的处理要点有哪些？</w:t>
      </w:r>
    </w:p>
    <w:p w:rsidR="006D7E11" w:rsidRDefault="001D6853" w:rsidP="00194F2C">
      <w:pPr>
        <w:ind w:firstLineChars="200" w:firstLine="480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对于症状轻、盆腔病变不严重、病情进展缓慢者可以观察，否则应转诊，由</w:t>
      </w:r>
      <w:r w:rsidRPr="00194F2C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妇科专科医师根据患者的年龄、症状、病变部位、病变范围和生育要求等综合考虑，选择采取保守治疗或手术治疗。保守治疗即口服孕激素类等药物，如避孕药、孕三烯酮、</w:t>
      </w:r>
      <w:proofErr w:type="spellStart"/>
      <w:r w:rsidRPr="00194F2C">
        <w:rPr>
          <w:rFonts w:asciiTheme="minorEastAsia" w:hAnsiTheme="minorEastAsia"/>
          <w:color w:val="000000" w:themeColor="text1"/>
          <w:sz w:val="24"/>
          <w:szCs w:val="24"/>
        </w:rPr>
        <w:t>GnRH</w:t>
      </w:r>
      <w:proofErr w:type="spellEnd"/>
      <w:r w:rsidRPr="00194F2C">
        <w:rPr>
          <w:rFonts w:asciiTheme="minorEastAsia" w:hAnsiTheme="minorEastAsia"/>
          <w:color w:val="000000" w:themeColor="text1"/>
          <w:sz w:val="24"/>
          <w:szCs w:val="24"/>
        </w:rPr>
        <w:t>-</w:t>
      </w:r>
      <w:r w:rsidR="006D7E11">
        <w:rPr>
          <w:rFonts w:asciiTheme="minorEastAsia" w:hAnsiTheme="minorEastAsia" w:hint="eastAsia"/>
          <w:color w:val="000000" w:themeColor="text1"/>
          <w:sz w:val="24"/>
          <w:szCs w:val="24"/>
        </w:rPr>
        <w:t>α</w:t>
      </w: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等使异位种植的子宫内膜萎缩，或用</w:t>
      </w:r>
      <w:proofErr w:type="gramStart"/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抑制留体激素</w:t>
      </w:r>
      <w:proofErr w:type="gramEnd"/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合成的药</w:t>
      </w:r>
    </w:p>
    <w:p w:rsidR="006D7E11" w:rsidRDefault="006D7E11" w:rsidP="00194F2C">
      <w:pPr>
        <w:ind w:firstLineChars="200" w:firstLine="480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6D7E11" w:rsidRDefault="006D7E11" w:rsidP="00194F2C">
      <w:pPr>
        <w:ind w:firstLineChars="200" w:firstLine="480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6D7E11" w:rsidRPr="000C1F2B" w:rsidRDefault="006D7E11" w:rsidP="006D7E11">
      <w:pPr>
        <w:pStyle w:val="a3"/>
        <w:jc w:val="both"/>
        <w:rPr>
          <w:rFonts w:asciiTheme="minorEastAsia" w:hAnsiTheme="minorEastAsia"/>
        </w:rPr>
      </w:pPr>
      <w:r w:rsidRPr="000C1F2B"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1590675" cy="400050"/>
            <wp:effectExtent l="19050" t="0" r="9525" b="0"/>
            <wp:docPr id="15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F2B">
        <w:rPr>
          <w:rFonts w:asciiTheme="minorEastAsia" w:hAnsiTheme="minorEastAsia" w:hint="eastAsia"/>
        </w:rPr>
        <w:t xml:space="preserve">　　　　</w:t>
      </w:r>
      <w:r w:rsidRPr="000C1F2B">
        <w:rPr>
          <w:rFonts w:asciiTheme="minorEastAsia" w:hAnsiTheme="minorEastAsia" w:hint="eastAsia"/>
          <w:color w:val="0000FF"/>
        </w:rPr>
        <w:t>24小时客服电话：010-82311666　免费咨询热线：4006501888</w:t>
      </w:r>
    </w:p>
    <w:p w:rsidR="006D7E11" w:rsidRDefault="006D7E11" w:rsidP="006D7E11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1D6853" w:rsidRPr="00194F2C" w:rsidRDefault="006D7E11" w:rsidP="006D7E11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19050</wp:posOffset>
            </wp:positionH>
            <wp:positionV relativeFrom="margin">
              <wp:posOffset>790575</wp:posOffset>
            </wp:positionV>
            <wp:extent cx="5267325" cy="7448550"/>
            <wp:effectExtent l="19050" t="0" r="9525" b="0"/>
            <wp:wrapNone/>
            <wp:docPr id="16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853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物如达那</w:t>
      </w:r>
      <w:proofErr w:type="gramStart"/>
      <w:r w:rsidR="001D6853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唑</w:t>
      </w:r>
      <w:proofErr w:type="gramEnd"/>
      <w:r w:rsidR="001D6853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等。手术治疗包括保留生育</w:t>
      </w:r>
      <w:r w:rsidR="001D6853" w:rsidRPr="00194F2C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1D6853"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功能的手术、保留卵巢功能的手术和根治性手术。</w:t>
      </w:r>
    </w:p>
    <w:p w:rsidR="001D6853" w:rsidRPr="00194F2C" w:rsidRDefault="001D6853" w:rsidP="001D6853">
      <w:pPr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</w:pPr>
      <w:r w:rsidRPr="00194F2C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七、【</w:t>
      </w:r>
      <w:r w:rsidRPr="00194F2C">
        <w:rPr>
          <w:rFonts w:asciiTheme="minorEastAsia" w:hAnsiTheme="minorEastAsia" w:cs="宋体" w:hint="eastAsia"/>
          <w:color w:val="000000" w:themeColor="text1"/>
          <w:sz w:val="24"/>
          <w:szCs w:val="24"/>
        </w:rPr>
        <w:t>问题</w:t>
      </w:r>
      <w:r w:rsidRPr="00194F2C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】</w:t>
      </w:r>
      <w:r w:rsidRPr="00194F2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子宫内膜异位症的</w:t>
      </w:r>
      <w:r w:rsidRPr="00194F2C">
        <w:rPr>
          <w:rFonts w:asciiTheme="minorEastAsia" w:hAnsiTheme="minorEastAsia" w:cs="宋体" w:hint="eastAsia"/>
          <w:b/>
          <w:color w:val="000000" w:themeColor="text1"/>
          <w:sz w:val="24"/>
          <w:szCs w:val="24"/>
        </w:rPr>
        <w:t>健康指导有哪些？</w:t>
      </w:r>
    </w:p>
    <w:p w:rsidR="001D6853" w:rsidRPr="00194F2C" w:rsidRDefault="001D6853" w:rsidP="00194F2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1.防止经血倒流治疗影响经血流出的生殖道疾病。</w:t>
      </w:r>
    </w:p>
    <w:p w:rsidR="001D6853" w:rsidRPr="00194F2C" w:rsidRDefault="001D6853" w:rsidP="00194F2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2.防止医源性子宫内膜播散种植。</w:t>
      </w:r>
    </w:p>
    <w:p w:rsidR="001D6853" w:rsidRPr="00194F2C" w:rsidRDefault="001D6853" w:rsidP="00194F2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3.避免计划外妊娠以减少宫腔操作，口服避孕药可预防和减少该病。</w:t>
      </w:r>
    </w:p>
    <w:p w:rsidR="001D6853" w:rsidRPr="00194F2C" w:rsidRDefault="001D6853" w:rsidP="00194F2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4.鼓励</w:t>
      </w:r>
      <w:proofErr w:type="gramStart"/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疑</w:t>
      </w:r>
      <w:proofErr w:type="gramEnd"/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有本病的</w:t>
      </w:r>
      <w:r w:rsidR="00BD4729">
        <w:rPr>
          <w:rFonts w:asciiTheme="minorEastAsia" w:hAnsiTheme="minorEastAsia" w:hint="eastAsia"/>
          <w:color w:val="000000" w:themeColor="text1"/>
          <w:sz w:val="24"/>
          <w:szCs w:val="24"/>
        </w:rPr>
        <w:t>已</w:t>
      </w: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婚未育妇女尽早怀孕，抑制排卵</w:t>
      </w:r>
      <w:r w:rsidR="00BD4729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Pr="00194F2C">
        <w:rPr>
          <w:rFonts w:asciiTheme="minorEastAsia" w:hAnsiTheme="minorEastAsia" w:hint="eastAsia"/>
          <w:color w:val="000000" w:themeColor="text1"/>
          <w:sz w:val="24"/>
          <w:szCs w:val="24"/>
        </w:rPr>
        <w:t>减少和控制异位症的发生和发展。</w:t>
      </w:r>
    </w:p>
    <w:p w:rsidR="004017B8" w:rsidRDefault="004017B8" w:rsidP="004017B8">
      <w:pPr>
        <w:ind w:firstLineChars="200" w:firstLine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17B8" w:rsidRPr="00BD4729" w:rsidRDefault="004017B8" w:rsidP="004017B8">
      <w:pPr>
        <w:ind w:firstLineChars="200" w:firstLine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17B8" w:rsidRDefault="004017B8" w:rsidP="004017B8">
      <w:pPr>
        <w:ind w:firstLineChars="200" w:firstLine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17B8" w:rsidRDefault="004017B8" w:rsidP="004017B8">
      <w:pPr>
        <w:ind w:firstLineChars="200" w:firstLine="480"/>
        <w:jc w:val="center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6D7E11" w:rsidRDefault="006D7E11" w:rsidP="004017B8">
      <w:pPr>
        <w:ind w:firstLineChars="200" w:firstLine="480"/>
        <w:jc w:val="center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6D7E11" w:rsidRDefault="006D7E11" w:rsidP="004017B8">
      <w:pPr>
        <w:ind w:firstLineChars="200" w:firstLine="480"/>
        <w:jc w:val="center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6D7E11" w:rsidRDefault="006D7E11" w:rsidP="004017B8">
      <w:pPr>
        <w:ind w:firstLineChars="200" w:firstLine="480"/>
        <w:jc w:val="center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6D7E11" w:rsidRDefault="006D7E11" w:rsidP="004017B8">
      <w:pPr>
        <w:ind w:firstLineChars="200" w:firstLine="480"/>
        <w:jc w:val="center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6D7E11" w:rsidRDefault="006D7E11" w:rsidP="004017B8">
      <w:pPr>
        <w:ind w:firstLineChars="200" w:firstLine="480"/>
        <w:jc w:val="center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6D7E11" w:rsidRDefault="006D7E11" w:rsidP="004017B8">
      <w:pPr>
        <w:ind w:firstLineChars="200" w:firstLine="480"/>
        <w:jc w:val="center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6D7E11" w:rsidRDefault="006D7E11" w:rsidP="004017B8">
      <w:pPr>
        <w:ind w:firstLineChars="200" w:firstLine="480"/>
        <w:jc w:val="center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6D7E11" w:rsidRDefault="006D7E11" w:rsidP="004017B8">
      <w:pPr>
        <w:ind w:firstLineChars="200" w:firstLine="480"/>
        <w:jc w:val="center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6D7E11" w:rsidRDefault="006D7E11" w:rsidP="004017B8">
      <w:pPr>
        <w:ind w:firstLineChars="200" w:firstLine="480"/>
        <w:jc w:val="center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6D7E11" w:rsidRDefault="006D7E11" w:rsidP="004017B8">
      <w:pPr>
        <w:ind w:firstLineChars="200" w:firstLine="480"/>
        <w:jc w:val="center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6D7E11" w:rsidRDefault="006D7E11" w:rsidP="004017B8">
      <w:pPr>
        <w:ind w:firstLineChars="200" w:firstLine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17B8" w:rsidRPr="008B4BC3" w:rsidRDefault="004017B8" w:rsidP="004017B8">
      <w:pPr>
        <w:ind w:firstLineChars="200" w:firstLine="480"/>
        <w:jc w:val="center"/>
        <w:rPr>
          <w:rFonts w:asciiTheme="minorEastAsia" w:hAnsiTheme="minorEastAsia" w:cs="宋体"/>
          <w:color w:val="000000" w:themeColor="text1"/>
          <w:sz w:val="24"/>
          <w:szCs w:val="24"/>
        </w:rPr>
      </w:pPr>
    </w:p>
    <w:p w:rsidR="00243E69" w:rsidRPr="008B4BC3" w:rsidRDefault="00243E69" w:rsidP="004017B8">
      <w:pPr>
        <w:jc w:val="center"/>
        <w:rPr>
          <w:rFonts w:asciiTheme="minorEastAsia" w:hAnsiTheme="minorEastAsia" w:cs="宋体"/>
          <w:sz w:val="24"/>
          <w:szCs w:val="24"/>
        </w:rPr>
      </w:pPr>
      <w:r w:rsidRPr="008B4BC3">
        <w:rPr>
          <w:rFonts w:asciiTheme="minorEastAsia" w:hAnsiTheme="minorEastAsia" w:cs="宋体" w:hint="eastAsia"/>
          <w:sz w:val="24"/>
          <w:szCs w:val="24"/>
        </w:rPr>
        <w:t>全科主治医师考试：《答疑周刊》2018年第</w:t>
      </w:r>
      <w:r w:rsidR="004017B8">
        <w:rPr>
          <w:rFonts w:asciiTheme="minorEastAsia" w:hAnsiTheme="minorEastAsia" w:cs="宋体" w:hint="eastAsia"/>
          <w:sz w:val="24"/>
          <w:szCs w:val="24"/>
        </w:rPr>
        <w:t>4</w:t>
      </w:r>
      <w:r w:rsidR="006D7E11">
        <w:rPr>
          <w:rFonts w:asciiTheme="minorEastAsia" w:hAnsiTheme="minorEastAsia" w:cs="宋体" w:hint="eastAsia"/>
          <w:sz w:val="24"/>
          <w:szCs w:val="24"/>
        </w:rPr>
        <w:t>6</w:t>
      </w:r>
      <w:r w:rsidRPr="008B4BC3">
        <w:rPr>
          <w:rFonts w:asciiTheme="minorEastAsia" w:hAnsiTheme="minorEastAsia" w:cs="宋体" w:hint="eastAsia"/>
          <w:sz w:val="24"/>
          <w:szCs w:val="24"/>
        </w:rPr>
        <w:t>期（word版下载）</w:t>
      </w:r>
    </w:p>
    <w:sectPr w:rsidR="00243E69" w:rsidRPr="008B4BC3" w:rsidSect="00113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2F" w:rsidRDefault="0095772F" w:rsidP="00505AFE">
      <w:pPr>
        <w:spacing w:line="240" w:lineRule="auto"/>
      </w:pPr>
      <w:r>
        <w:separator/>
      </w:r>
    </w:p>
  </w:endnote>
  <w:endnote w:type="continuationSeparator" w:id="0">
    <w:p w:rsidR="0095772F" w:rsidRDefault="0095772F" w:rsidP="00505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2F" w:rsidRDefault="0095772F" w:rsidP="00505AFE">
      <w:pPr>
        <w:spacing w:line="240" w:lineRule="auto"/>
      </w:pPr>
      <w:r>
        <w:separator/>
      </w:r>
    </w:p>
  </w:footnote>
  <w:footnote w:type="continuationSeparator" w:id="0">
    <w:p w:rsidR="0095772F" w:rsidRDefault="0095772F" w:rsidP="00505A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AFE"/>
    <w:rsid w:val="00003C81"/>
    <w:rsid w:val="00016060"/>
    <w:rsid w:val="00046DDC"/>
    <w:rsid w:val="00057B88"/>
    <w:rsid w:val="0006591A"/>
    <w:rsid w:val="000700AE"/>
    <w:rsid w:val="00090E7D"/>
    <w:rsid w:val="0009670F"/>
    <w:rsid w:val="000979C8"/>
    <w:rsid w:val="000A53C1"/>
    <w:rsid w:val="000B2A41"/>
    <w:rsid w:val="000B7607"/>
    <w:rsid w:val="000C09DA"/>
    <w:rsid w:val="000C1F2B"/>
    <w:rsid w:val="000C648D"/>
    <w:rsid w:val="000D06FE"/>
    <w:rsid w:val="000E3F69"/>
    <w:rsid w:val="000E5BFF"/>
    <w:rsid w:val="000F2AEE"/>
    <w:rsid w:val="00104AC8"/>
    <w:rsid w:val="00105E8F"/>
    <w:rsid w:val="00113849"/>
    <w:rsid w:val="00114E2D"/>
    <w:rsid w:val="00141C93"/>
    <w:rsid w:val="00145B02"/>
    <w:rsid w:val="0016359C"/>
    <w:rsid w:val="001659EC"/>
    <w:rsid w:val="00170C66"/>
    <w:rsid w:val="00173824"/>
    <w:rsid w:val="00174C92"/>
    <w:rsid w:val="00175B25"/>
    <w:rsid w:val="001866D8"/>
    <w:rsid w:val="001867FC"/>
    <w:rsid w:val="001874AD"/>
    <w:rsid w:val="00194F2C"/>
    <w:rsid w:val="001B2E6C"/>
    <w:rsid w:val="001B6621"/>
    <w:rsid w:val="001D2EF3"/>
    <w:rsid w:val="001D6853"/>
    <w:rsid w:val="001D79C9"/>
    <w:rsid w:val="001F6A86"/>
    <w:rsid w:val="0020799E"/>
    <w:rsid w:val="00216A4A"/>
    <w:rsid w:val="0022326A"/>
    <w:rsid w:val="00243E69"/>
    <w:rsid w:val="00244D7A"/>
    <w:rsid w:val="00247E83"/>
    <w:rsid w:val="00271B65"/>
    <w:rsid w:val="00272D27"/>
    <w:rsid w:val="0028184C"/>
    <w:rsid w:val="00287604"/>
    <w:rsid w:val="002919B7"/>
    <w:rsid w:val="00292082"/>
    <w:rsid w:val="002B21BC"/>
    <w:rsid w:val="002B6D9E"/>
    <w:rsid w:val="002C22A7"/>
    <w:rsid w:val="00302CF9"/>
    <w:rsid w:val="0031098A"/>
    <w:rsid w:val="00322652"/>
    <w:rsid w:val="003335F0"/>
    <w:rsid w:val="00333659"/>
    <w:rsid w:val="00336EB5"/>
    <w:rsid w:val="00346A1E"/>
    <w:rsid w:val="00346B2C"/>
    <w:rsid w:val="00370C68"/>
    <w:rsid w:val="003724E1"/>
    <w:rsid w:val="003738BE"/>
    <w:rsid w:val="003766AF"/>
    <w:rsid w:val="003776D9"/>
    <w:rsid w:val="00391AD0"/>
    <w:rsid w:val="003A4562"/>
    <w:rsid w:val="003F3A67"/>
    <w:rsid w:val="004017B8"/>
    <w:rsid w:val="00403AC5"/>
    <w:rsid w:val="0041095F"/>
    <w:rsid w:val="00413D71"/>
    <w:rsid w:val="00427802"/>
    <w:rsid w:val="00435BFA"/>
    <w:rsid w:val="0045386C"/>
    <w:rsid w:val="00453B5A"/>
    <w:rsid w:val="00467E55"/>
    <w:rsid w:val="00482ABA"/>
    <w:rsid w:val="00490327"/>
    <w:rsid w:val="00496323"/>
    <w:rsid w:val="004A2E70"/>
    <w:rsid w:val="004B3CD6"/>
    <w:rsid w:val="004D615C"/>
    <w:rsid w:val="004D6355"/>
    <w:rsid w:val="00505AFE"/>
    <w:rsid w:val="00513737"/>
    <w:rsid w:val="0052164B"/>
    <w:rsid w:val="00527F4E"/>
    <w:rsid w:val="005539B1"/>
    <w:rsid w:val="005624BD"/>
    <w:rsid w:val="005927C5"/>
    <w:rsid w:val="005961AB"/>
    <w:rsid w:val="005A1DEB"/>
    <w:rsid w:val="005B7C15"/>
    <w:rsid w:val="005C1873"/>
    <w:rsid w:val="005C42D8"/>
    <w:rsid w:val="005C72D6"/>
    <w:rsid w:val="005E0642"/>
    <w:rsid w:val="005E3C72"/>
    <w:rsid w:val="005E67A4"/>
    <w:rsid w:val="00605FF0"/>
    <w:rsid w:val="006077C3"/>
    <w:rsid w:val="0061729C"/>
    <w:rsid w:val="0062393E"/>
    <w:rsid w:val="0063533F"/>
    <w:rsid w:val="00656A14"/>
    <w:rsid w:val="00685BFC"/>
    <w:rsid w:val="00690526"/>
    <w:rsid w:val="006B2496"/>
    <w:rsid w:val="006C35DF"/>
    <w:rsid w:val="006C41ED"/>
    <w:rsid w:val="006D69F7"/>
    <w:rsid w:val="006D7E11"/>
    <w:rsid w:val="006E6D92"/>
    <w:rsid w:val="006F5FA7"/>
    <w:rsid w:val="0070311E"/>
    <w:rsid w:val="00711D8F"/>
    <w:rsid w:val="0071619D"/>
    <w:rsid w:val="00720798"/>
    <w:rsid w:val="00723765"/>
    <w:rsid w:val="00731B57"/>
    <w:rsid w:val="00733F7C"/>
    <w:rsid w:val="00741D0E"/>
    <w:rsid w:val="00751EB4"/>
    <w:rsid w:val="007822DD"/>
    <w:rsid w:val="00784004"/>
    <w:rsid w:val="0079634E"/>
    <w:rsid w:val="007A2B11"/>
    <w:rsid w:val="007A50E3"/>
    <w:rsid w:val="007B39E9"/>
    <w:rsid w:val="007C1FE6"/>
    <w:rsid w:val="007D0B6A"/>
    <w:rsid w:val="007D1F78"/>
    <w:rsid w:val="007E353C"/>
    <w:rsid w:val="007F717A"/>
    <w:rsid w:val="0082002D"/>
    <w:rsid w:val="00822478"/>
    <w:rsid w:val="00826FF8"/>
    <w:rsid w:val="00831A8C"/>
    <w:rsid w:val="00831A9D"/>
    <w:rsid w:val="00834D5C"/>
    <w:rsid w:val="0083782E"/>
    <w:rsid w:val="00853CCC"/>
    <w:rsid w:val="00877ED5"/>
    <w:rsid w:val="00893867"/>
    <w:rsid w:val="008A3078"/>
    <w:rsid w:val="008B4BC3"/>
    <w:rsid w:val="008C639E"/>
    <w:rsid w:val="008D0900"/>
    <w:rsid w:val="008E1702"/>
    <w:rsid w:val="008E4B32"/>
    <w:rsid w:val="008F48B1"/>
    <w:rsid w:val="008F7690"/>
    <w:rsid w:val="00917F8D"/>
    <w:rsid w:val="0093033E"/>
    <w:rsid w:val="00946E47"/>
    <w:rsid w:val="0095772F"/>
    <w:rsid w:val="00965133"/>
    <w:rsid w:val="009A29ED"/>
    <w:rsid w:val="009B1A11"/>
    <w:rsid w:val="009C0B30"/>
    <w:rsid w:val="009D2CCA"/>
    <w:rsid w:val="009D4551"/>
    <w:rsid w:val="009E423C"/>
    <w:rsid w:val="009F1F1B"/>
    <w:rsid w:val="00A07669"/>
    <w:rsid w:val="00A20D64"/>
    <w:rsid w:val="00A21EC5"/>
    <w:rsid w:val="00A379DE"/>
    <w:rsid w:val="00A609D5"/>
    <w:rsid w:val="00A7374F"/>
    <w:rsid w:val="00A76921"/>
    <w:rsid w:val="00A81250"/>
    <w:rsid w:val="00A82EE0"/>
    <w:rsid w:val="00A8630B"/>
    <w:rsid w:val="00A97C15"/>
    <w:rsid w:val="00AE0F5B"/>
    <w:rsid w:val="00B12421"/>
    <w:rsid w:val="00B13D6D"/>
    <w:rsid w:val="00B21218"/>
    <w:rsid w:val="00B32560"/>
    <w:rsid w:val="00B4151C"/>
    <w:rsid w:val="00B42FF1"/>
    <w:rsid w:val="00B47852"/>
    <w:rsid w:val="00B611C6"/>
    <w:rsid w:val="00B63780"/>
    <w:rsid w:val="00B653EB"/>
    <w:rsid w:val="00B66FB6"/>
    <w:rsid w:val="00B830B7"/>
    <w:rsid w:val="00BA23BB"/>
    <w:rsid w:val="00BC00E3"/>
    <w:rsid w:val="00BC73CA"/>
    <w:rsid w:val="00BD4729"/>
    <w:rsid w:val="00BD65A3"/>
    <w:rsid w:val="00BE57EA"/>
    <w:rsid w:val="00BE716A"/>
    <w:rsid w:val="00C0280D"/>
    <w:rsid w:val="00C11DBC"/>
    <w:rsid w:val="00C159A2"/>
    <w:rsid w:val="00C26F7D"/>
    <w:rsid w:val="00C301AA"/>
    <w:rsid w:val="00C317FB"/>
    <w:rsid w:val="00C31827"/>
    <w:rsid w:val="00C32D35"/>
    <w:rsid w:val="00C51099"/>
    <w:rsid w:val="00C53E32"/>
    <w:rsid w:val="00C5633E"/>
    <w:rsid w:val="00C80C0E"/>
    <w:rsid w:val="00C82F3F"/>
    <w:rsid w:val="00C939F1"/>
    <w:rsid w:val="00C96BBD"/>
    <w:rsid w:val="00CB54CD"/>
    <w:rsid w:val="00CB58CD"/>
    <w:rsid w:val="00CB6C94"/>
    <w:rsid w:val="00CD7763"/>
    <w:rsid w:val="00CE0B3B"/>
    <w:rsid w:val="00CE57D9"/>
    <w:rsid w:val="00CE6480"/>
    <w:rsid w:val="00CE6774"/>
    <w:rsid w:val="00D064A1"/>
    <w:rsid w:val="00D27986"/>
    <w:rsid w:val="00D3265D"/>
    <w:rsid w:val="00D33499"/>
    <w:rsid w:val="00D4143F"/>
    <w:rsid w:val="00D56DF6"/>
    <w:rsid w:val="00D57CBE"/>
    <w:rsid w:val="00D979B5"/>
    <w:rsid w:val="00DC534F"/>
    <w:rsid w:val="00DF3A9D"/>
    <w:rsid w:val="00E031E9"/>
    <w:rsid w:val="00E12811"/>
    <w:rsid w:val="00E27390"/>
    <w:rsid w:val="00E27B9C"/>
    <w:rsid w:val="00E40CD4"/>
    <w:rsid w:val="00E441C1"/>
    <w:rsid w:val="00E4738A"/>
    <w:rsid w:val="00E96FBC"/>
    <w:rsid w:val="00E97B57"/>
    <w:rsid w:val="00EA24E3"/>
    <w:rsid w:val="00ED21E8"/>
    <w:rsid w:val="00EE6F21"/>
    <w:rsid w:val="00EF68F9"/>
    <w:rsid w:val="00F0326E"/>
    <w:rsid w:val="00F10C8F"/>
    <w:rsid w:val="00F11797"/>
    <w:rsid w:val="00F12984"/>
    <w:rsid w:val="00F15FF6"/>
    <w:rsid w:val="00F26132"/>
    <w:rsid w:val="00F27ADD"/>
    <w:rsid w:val="00F37374"/>
    <w:rsid w:val="00F52887"/>
    <w:rsid w:val="00F66E01"/>
    <w:rsid w:val="00F72A0D"/>
    <w:rsid w:val="00F83614"/>
    <w:rsid w:val="00F863EC"/>
    <w:rsid w:val="00F90D18"/>
    <w:rsid w:val="00F9745C"/>
    <w:rsid w:val="00FA47E0"/>
    <w:rsid w:val="00FB34BC"/>
    <w:rsid w:val="00FC32D2"/>
    <w:rsid w:val="00FE30D4"/>
    <w:rsid w:val="00FE4F82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A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A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A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5AF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5AFE"/>
    <w:rPr>
      <w:sz w:val="18"/>
      <w:szCs w:val="18"/>
    </w:rPr>
  </w:style>
  <w:style w:type="character" w:customStyle="1" w:styleId="5Exact">
    <w:name w:val="正文文本 (5) Exact"/>
    <w:basedOn w:val="a0"/>
    <w:link w:val="5"/>
    <w:rsid w:val="00505AFE"/>
    <w:rPr>
      <w:rFonts w:ascii="Batang" w:eastAsia="Batang" w:hAnsi="Batang" w:cs="Batang"/>
      <w:spacing w:val="-19"/>
      <w:sz w:val="16"/>
      <w:szCs w:val="16"/>
      <w:shd w:val="clear" w:color="auto" w:fill="FFFFFF"/>
    </w:rPr>
  </w:style>
  <w:style w:type="paragraph" w:customStyle="1" w:styleId="5">
    <w:name w:val="正文文本 (5)"/>
    <w:basedOn w:val="a"/>
    <w:link w:val="5Exact"/>
    <w:rsid w:val="00505AFE"/>
    <w:pPr>
      <w:shd w:val="clear" w:color="auto" w:fill="FFFFFF"/>
      <w:spacing w:line="0" w:lineRule="atLeast"/>
      <w:jc w:val="left"/>
    </w:pPr>
    <w:rPr>
      <w:rFonts w:ascii="Batang" w:eastAsia="Batang" w:hAnsi="Batang" w:cs="Batang"/>
      <w:spacing w:val="-19"/>
      <w:sz w:val="16"/>
      <w:szCs w:val="16"/>
    </w:rPr>
  </w:style>
  <w:style w:type="paragraph" w:styleId="a6">
    <w:name w:val="List Paragraph"/>
    <w:basedOn w:val="a"/>
    <w:uiPriority w:val="34"/>
    <w:qFormat/>
    <w:rsid w:val="00731B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张博晗</cp:lastModifiedBy>
  <cp:revision>64</cp:revision>
  <dcterms:created xsi:type="dcterms:W3CDTF">2017-09-20T01:56:00Z</dcterms:created>
  <dcterms:modified xsi:type="dcterms:W3CDTF">2018-04-10T11:18:00Z</dcterms:modified>
</cp:coreProperties>
</file>